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ECC9" w14:textId="6292F08E" w:rsidR="00D20C0D" w:rsidRPr="00D51FD5" w:rsidRDefault="00284721">
      <w:pPr>
        <w:rPr>
          <w:rFonts w:ascii="MyriadPro-BlackSemiExt" w:eastAsia="MyriadPro-BlackSemiExt" w:cs="MyriadPro-BlackSemiExt"/>
          <w:sz w:val="32"/>
          <w:szCs w:val="32"/>
          <w:lang w:val="et-EE"/>
        </w:rPr>
      </w:pPr>
      <w:r w:rsidRPr="00D51FD5">
        <w:rPr>
          <w:rFonts w:ascii="MyriadPro-BlackSemiExt" w:eastAsia="MyriadPro-BlackSemiExt" w:cs="MyriadPro-BlackSemiExt"/>
          <w:sz w:val="32"/>
          <w:szCs w:val="32"/>
          <w:lang w:val="et-EE"/>
        </w:rPr>
        <w:t>BINGO, 8+</w:t>
      </w:r>
      <w:r w:rsidR="00D51FD5" w:rsidRPr="00D51FD5">
        <w:rPr>
          <w:rFonts w:ascii="MyriadPro-BlackSemiExt" w:eastAsia="MyriadPro-BlackSemiExt" w:cs="MyriadPro-BlackSemiExt"/>
          <w:sz w:val="32"/>
          <w:szCs w:val="32"/>
          <w:lang w:val="et-EE"/>
        </w:rPr>
        <w:t xml:space="preserve"> aastastele</w:t>
      </w:r>
    </w:p>
    <w:p w14:paraId="173E78E0" w14:textId="33213692" w:rsidR="00284721" w:rsidRPr="00D51FD5" w:rsidRDefault="00D51FD5">
      <w:pPr>
        <w:rPr>
          <w:rFonts w:ascii="MyriadPro-Bold" w:eastAsia="MyriadPro-Bold" w:cs="MyriadPro-Bold"/>
          <w:b/>
          <w:bCs/>
          <w:sz w:val="18"/>
          <w:szCs w:val="18"/>
          <w:lang w:val="et-EE"/>
        </w:rPr>
      </w:pPr>
      <w:r w:rsidRPr="00D51FD5">
        <w:rPr>
          <w:rFonts w:ascii="MyriadPro-Bold" w:eastAsia="MyriadPro-Bold" w:cs="MyriadPro-Bold"/>
          <w:b/>
          <w:bCs/>
          <w:sz w:val="18"/>
          <w:szCs w:val="18"/>
          <w:lang w:val="et-EE"/>
        </w:rPr>
        <w:t>JUHEND</w:t>
      </w:r>
    </w:p>
    <w:p w14:paraId="58DA0669" w14:textId="7E7C497F" w:rsidR="00284721" w:rsidRPr="00D51FD5" w:rsidRDefault="00D51FD5" w:rsidP="00284721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sz w:val="16"/>
          <w:szCs w:val="16"/>
          <w:lang w:val="et-EE"/>
        </w:rPr>
      </w:pPr>
      <w:r>
        <w:rPr>
          <w:rFonts w:ascii="MyriadPro-Bold" w:eastAsia="MyriadPro-Bold" w:cs="MyriadPro-Bold"/>
          <w:b/>
          <w:bCs/>
          <w:sz w:val="19"/>
          <w:szCs w:val="19"/>
          <w:lang w:val="et-EE"/>
        </w:rPr>
        <w:t>SISU</w:t>
      </w:r>
      <w:r w:rsidR="00284721" w:rsidRPr="00D51FD5">
        <w:rPr>
          <w:rFonts w:ascii="MyriadPro-Bold" w:eastAsia="MyriadPro-Bold" w:cs="MyriadPro-Bold"/>
          <w:b/>
          <w:bCs/>
          <w:sz w:val="19"/>
          <w:szCs w:val="19"/>
          <w:lang w:val="et-EE"/>
        </w:rPr>
        <w:t xml:space="preserve">: </w:t>
      </w:r>
      <w:r w:rsidR="00284721" w:rsidRPr="00D51FD5">
        <w:rPr>
          <w:rFonts w:ascii="MyriadPro-Cond" w:eastAsia="MyriadPro-Cond" w:cs="MyriadPro-Cond"/>
          <w:sz w:val="16"/>
          <w:szCs w:val="16"/>
          <w:lang w:val="et-EE"/>
        </w:rPr>
        <w:t>1 meta</w:t>
      </w:r>
      <w:r>
        <w:rPr>
          <w:rFonts w:ascii="MyriadPro-Cond" w:eastAsia="MyriadPro-Cond" w:cs="MyriadPro-Cond"/>
          <w:sz w:val="16"/>
          <w:szCs w:val="16"/>
          <w:lang w:val="et-EE"/>
        </w:rPr>
        <w:t>llist bingok</w:t>
      </w:r>
      <w:r w:rsidR="00C329B4">
        <w:rPr>
          <w:rFonts w:ascii="MyriadPro-Cond" w:eastAsia="MyriadPro-Cond" w:cs="MyriadPro-Cond"/>
          <w:sz w:val="16"/>
          <w:szCs w:val="16"/>
          <w:lang w:val="et-EE"/>
        </w:rPr>
        <w:t>arp</w:t>
      </w:r>
      <w:r w:rsidR="00284721" w:rsidRPr="00D51FD5">
        <w:rPr>
          <w:rFonts w:ascii="MyriadPro-Cond" w:eastAsia="MyriadPro-Cond" w:cs="MyriadPro-Cond"/>
          <w:sz w:val="16"/>
          <w:szCs w:val="16"/>
          <w:lang w:val="et-EE"/>
        </w:rPr>
        <w:t>, 90 numbr</w:t>
      </w:r>
      <w:r>
        <w:rPr>
          <w:rFonts w:ascii="MyriadPro-Cond" w:eastAsia="MyriadPro-Cond" w:cs="MyriadPro-Cond"/>
          <w:sz w:val="16"/>
          <w:szCs w:val="16"/>
          <w:lang w:val="et-EE"/>
        </w:rPr>
        <w:t>itega</w:t>
      </w:r>
      <w:r w:rsidR="00AA7E47">
        <w:rPr>
          <w:rFonts w:ascii="MyriadPro-Cond" w:eastAsia="MyriadPro-Cond" w:cs="MyriadPro-Cond"/>
          <w:sz w:val="16"/>
          <w:szCs w:val="16"/>
          <w:lang w:val="et-EE"/>
        </w:rPr>
        <w:t xml:space="preserve"> palli</w:t>
      </w:r>
      <w:r w:rsidR="00284721" w:rsidRPr="00D51FD5">
        <w:rPr>
          <w:rFonts w:ascii="MyriadPro-Cond" w:eastAsia="MyriadPro-Cond" w:cs="MyriadPro-Cond"/>
          <w:sz w:val="16"/>
          <w:szCs w:val="16"/>
          <w:lang w:val="et-EE"/>
        </w:rPr>
        <w:t>,</w:t>
      </w:r>
    </w:p>
    <w:p w14:paraId="3AE0E342" w14:textId="32FD13A9" w:rsidR="00284721" w:rsidRPr="00D51FD5" w:rsidRDefault="00284721" w:rsidP="00284721">
      <w:pPr>
        <w:rPr>
          <w:rFonts w:ascii="MyriadPro-Cond" w:eastAsia="MyriadPro-Cond" w:cs="MyriadPro-Cond"/>
          <w:sz w:val="16"/>
          <w:szCs w:val="16"/>
          <w:lang w:val="et-EE"/>
        </w:rPr>
      </w:pPr>
      <w:r w:rsidRPr="00D51FD5">
        <w:rPr>
          <w:rFonts w:ascii="MyriadPro-Cond" w:eastAsia="MyriadPro-Cond" w:cs="MyriadPro-Cond"/>
          <w:sz w:val="16"/>
          <w:szCs w:val="16"/>
          <w:lang w:val="et-EE"/>
        </w:rPr>
        <w:t xml:space="preserve">1 </w:t>
      </w:r>
      <w:r w:rsidR="00AA7E47">
        <w:rPr>
          <w:rFonts w:ascii="MyriadPro-Cond" w:eastAsia="MyriadPro-Cond" w:cs="MyriadPro-Cond"/>
          <w:sz w:val="16"/>
          <w:szCs w:val="16"/>
          <w:lang w:val="et-EE"/>
        </w:rPr>
        <w:t>bingolaud</w:t>
      </w:r>
      <w:r w:rsidRPr="00D51FD5">
        <w:rPr>
          <w:rFonts w:ascii="MyriadPro-Cond" w:eastAsia="MyriadPro-Cond" w:cs="MyriadPro-Cond"/>
          <w:sz w:val="16"/>
          <w:szCs w:val="16"/>
          <w:lang w:val="et-EE"/>
        </w:rPr>
        <w:t xml:space="preserve">, 24 </w:t>
      </w:r>
      <w:r w:rsidR="00AA7E47">
        <w:rPr>
          <w:rFonts w:ascii="MyriadPro-Cond" w:eastAsia="MyriadPro-Cond" w:cs="MyriadPro-Cond"/>
          <w:sz w:val="16"/>
          <w:szCs w:val="16"/>
          <w:lang w:val="et-EE"/>
        </w:rPr>
        <w:t>kahepoolset bingokaarti</w:t>
      </w:r>
      <w:r w:rsidRPr="00D51FD5">
        <w:rPr>
          <w:rFonts w:ascii="MyriadPro-Cond" w:eastAsia="MyriadPro-Cond" w:cs="MyriadPro-Cond"/>
          <w:sz w:val="16"/>
          <w:szCs w:val="16"/>
          <w:lang w:val="et-EE"/>
        </w:rPr>
        <w:t xml:space="preserve">, 150 </w:t>
      </w:r>
      <w:r w:rsidR="00AA7E47">
        <w:rPr>
          <w:rFonts w:ascii="MyriadPro-Cond" w:eastAsia="MyriadPro-Cond" w:cs="MyriadPro-Cond"/>
          <w:sz w:val="16"/>
          <w:szCs w:val="16"/>
          <w:lang w:val="et-EE"/>
        </w:rPr>
        <w:t>b</w:t>
      </w:r>
      <w:r w:rsidRPr="00D51FD5">
        <w:rPr>
          <w:rFonts w:ascii="MyriadPro-Cond" w:eastAsia="MyriadPro-Cond" w:cs="MyriadPro-Cond"/>
          <w:sz w:val="16"/>
          <w:szCs w:val="16"/>
          <w:lang w:val="et-EE"/>
        </w:rPr>
        <w:t>ingomarker</w:t>
      </w:r>
      <w:r w:rsidR="00AA7E47">
        <w:rPr>
          <w:rFonts w:ascii="MyriadPro-Cond" w:eastAsia="MyriadPro-Cond" w:cs="MyriadPro-Cond"/>
          <w:sz w:val="16"/>
          <w:szCs w:val="16"/>
          <w:lang w:val="et-EE"/>
        </w:rPr>
        <w:t>it</w:t>
      </w:r>
      <w:r w:rsidR="00695BCF" w:rsidRPr="00D51FD5">
        <w:rPr>
          <w:rFonts w:ascii="MyriadPro-Cond" w:eastAsia="MyriadPro-Cond" w:cs="MyriadPro-Cond"/>
          <w:sz w:val="16"/>
          <w:szCs w:val="16"/>
          <w:lang w:val="et-EE"/>
        </w:rPr>
        <w:t>.</w:t>
      </w:r>
    </w:p>
    <w:p w14:paraId="1FDF61A6" w14:textId="5743D954" w:rsidR="00695BCF" w:rsidRPr="00D51FD5" w:rsidRDefault="00C329B4" w:rsidP="00695BCF">
      <w:pPr>
        <w:autoSpaceDE w:val="0"/>
        <w:autoSpaceDN w:val="0"/>
        <w:adjustRightInd w:val="0"/>
        <w:spacing w:after="0" w:line="240" w:lineRule="auto"/>
        <w:rPr>
          <w:rFonts w:ascii="MyriadPro-BoldCond" w:eastAsia="MyriadPro-BoldCond" w:cs="MyriadPro-BoldCond"/>
          <w:b/>
          <w:bCs/>
          <w:lang w:val="et-EE"/>
        </w:rPr>
      </w:pPr>
      <w:r>
        <w:rPr>
          <w:rFonts w:ascii="MyriadPro-BoldCond" w:eastAsia="MyriadPro-BoldCond" w:cs="MyriadPro-BoldCond"/>
          <w:b/>
          <w:bCs/>
          <w:lang w:val="et-EE"/>
        </w:rPr>
        <w:t>ETTEVALMISTAMINE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>:</w:t>
      </w:r>
    </w:p>
    <w:p w14:paraId="5FBC8B1F" w14:textId="34F67434" w:rsidR="00695BCF" w:rsidRPr="00D51FD5" w:rsidRDefault="00C329B4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Cond" w:eastAsia="MyriadPro-Cond" w:cs="MyriadPro-Cond"/>
          <w:lang w:val="et-EE"/>
        </w:rPr>
        <w:t>Bingokarbi avamiseks t</w:t>
      </w:r>
      <w:r>
        <w:rPr>
          <w:rFonts w:ascii="MyriadPro-Cond" w:eastAsia="MyriadPro-Cond" w:cs="MyriadPro-Cond"/>
          <w:lang w:val="et-EE"/>
        </w:rPr>
        <w:t>õ</w:t>
      </w:r>
      <w:r>
        <w:rPr>
          <w:rFonts w:ascii="MyriadPro-Cond" w:eastAsia="MyriadPro-Cond" w:cs="MyriadPro-Cond"/>
          <w:lang w:val="et-EE"/>
        </w:rPr>
        <w:t xml:space="preserve">stke karbi peal olev luuk </w:t>
      </w:r>
      <w:r>
        <w:rPr>
          <w:rFonts w:ascii="MyriadPro-Cond" w:eastAsia="MyriadPro-Cond" w:cs="MyriadPro-Cond"/>
          <w:lang w:val="et-EE"/>
        </w:rPr>
        <w:t>ü</w:t>
      </w:r>
      <w:r>
        <w:rPr>
          <w:rFonts w:ascii="MyriadPro-Cond" w:eastAsia="MyriadPro-Cond" w:cs="MyriadPro-Cond"/>
          <w:lang w:val="et-EE"/>
        </w:rPr>
        <w:t>les</w:t>
      </w:r>
      <w:r w:rsidR="00695BCF" w:rsidRPr="00D51FD5">
        <w:rPr>
          <w:rFonts w:ascii="MyriadPro-Cond" w:eastAsia="MyriadPro-Cond" w:cs="MyriadPro-Cond"/>
          <w:lang w:val="et-EE"/>
        </w:rPr>
        <w:t>. P</w:t>
      </w:r>
      <w:r>
        <w:rPr>
          <w:rFonts w:ascii="MyriadPro-Cond" w:eastAsia="MyriadPro-Cond" w:cs="MyriadPro-Cond"/>
          <w:lang w:val="et-EE"/>
        </w:rPr>
        <w:t>ange numbritega pallid ka</w:t>
      </w:r>
      <w:r w:rsidR="005A643E">
        <w:rPr>
          <w:rFonts w:ascii="MyriadPro-Cond" w:eastAsia="MyriadPro-Cond" w:cs="MyriadPro-Cond"/>
          <w:lang w:val="et-EE"/>
        </w:rPr>
        <w:t>rpi</w:t>
      </w:r>
      <w:r>
        <w:rPr>
          <w:rFonts w:ascii="MyriadPro-Cond" w:eastAsia="MyriadPro-Cond" w:cs="MyriadPro-Cond"/>
          <w:lang w:val="et-EE"/>
        </w:rPr>
        <w:t xml:space="preserve"> ja </w:t>
      </w:r>
      <w:r w:rsidR="005A643E">
        <w:rPr>
          <w:rFonts w:ascii="MyriadPro-Cond" w:eastAsia="MyriadPro-Cond" w:cs="MyriadPro-Cond"/>
          <w:lang w:val="et-EE"/>
        </w:rPr>
        <w:t>t</w:t>
      </w:r>
      <w:r w:rsidR="005A643E">
        <w:rPr>
          <w:rFonts w:ascii="MyriadPro-Cond" w:eastAsia="MyriadPro-Cond" w:cs="MyriadPro-Cond"/>
          <w:lang w:val="et-EE"/>
        </w:rPr>
        <w:t>õ</w:t>
      </w:r>
      <w:r w:rsidR="005A643E">
        <w:rPr>
          <w:rFonts w:ascii="MyriadPro-Cond" w:eastAsia="MyriadPro-Cond" w:cs="MyriadPro-Cond"/>
          <w:lang w:val="et-EE"/>
        </w:rPr>
        <w:t>mmake luuk alla, et see kohale lukustuks.</w:t>
      </w:r>
    </w:p>
    <w:p w14:paraId="5F321BFF" w14:textId="3D1CF8A7" w:rsidR="00695BCF" w:rsidRPr="00D51FD5" w:rsidRDefault="005A643E" w:rsidP="00695BCF">
      <w:pPr>
        <w:autoSpaceDE w:val="0"/>
        <w:autoSpaceDN w:val="0"/>
        <w:adjustRightInd w:val="0"/>
        <w:spacing w:after="0" w:line="240" w:lineRule="auto"/>
        <w:rPr>
          <w:rFonts w:ascii="MyriadPro-BoldCond" w:eastAsia="MyriadPro-BoldCond" w:cs="MyriadPro-BoldCond"/>
          <w:b/>
          <w:bCs/>
          <w:lang w:val="et-EE"/>
        </w:rPr>
      </w:pPr>
      <w:r>
        <w:rPr>
          <w:rFonts w:ascii="MyriadPro-BoldCond" w:eastAsia="MyriadPro-BoldCond" w:cs="MyriadPro-BoldCond"/>
          <w:b/>
          <w:bCs/>
          <w:lang w:val="et-EE"/>
        </w:rPr>
        <w:t>M</w:t>
      </w:r>
      <w:r>
        <w:rPr>
          <w:rFonts w:ascii="MyriadPro-BoldCond" w:eastAsia="MyriadPro-BoldCond" w:cs="MyriadPro-BoldCond"/>
          <w:b/>
          <w:bCs/>
          <w:lang w:val="et-EE"/>
        </w:rPr>
        <w:t>Ä</w:t>
      </w:r>
      <w:r>
        <w:rPr>
          <w:rFonts w:ascii="MyriadPro-BoldCond" w:eastAsia="MyriadPro-BoldCond" w:cs="MyriadPro-BoldCond"/>
          <w:b/>
          <w:bCs/>
          <w:lang w:val="et-EE"/>
        </w:rPr>
        <w:t>NG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>:</w:t>
      </w:r>
    </w:p>
    <w:p w14:paraId="0A50E43B" w14:textId="0ABE74F3" w:rsidR="00695BCF" w:rsidRPr="00D51FD5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 w:rsidRPr="00D51FD5">
        <w:rPr>
          <w:rFonts w:ascii="MyriadPro-Cond" w:eastAsia="MyriadPro-Cond" w:cs="MyriadPro-Cond"/>
          <w:lang w:val="et-EE"/>
        </w:rPr>
        <w:t xml:space="preserve">1) </w:t>
      </w:r>
      <w:r w:rsidR="00950669">
        <w:rPr>
          <w:rFonts w:ascii="MyriadPro-Cond" w:eastAsia="MyriadPro-Cond" w:cs="MyriadPro-Cond"/>
          <w:lang w:val="et-EE"/>
        </w:rPr>
        <w:t>Iga m</w:t>
      </w:r>
      <w:r w:rsidR="00950669">
        <w:rPr>
          <w:rFonts w:ascii="MyriadPro-Cond" w:eastAsia="MyriadPro-Cond" w:cs="MyriadPro-Cond"/>
          <w:lang w:val="et-EE"/>
        </w:rPr>
        <w:t>ä</w:t>
      </w:r>
      <w:r w:rsidR="00950669">
        <w:rPr>
          <w:rFonts w:ascii="MyriadPro-Cond" w:eastAsia="MyriadPro-Cond" w:cs="MyriadPro-Cond"/>
          <w:lang w:val="et-EE"/>
        </w:rPr>
        <w:t>ngija</w:t>
      </w:r>
      <w:r w:rsidR="001E6BA8">
        <w:rPr>
          <w:rFonts w:ascii="MyriadPro-Cond" w:eastAsia="MyriadPro-Cond" w:cs="MyriadPro-Cond"/>
          <w:lang w:val="et-EE"/>
        </w:rPr>
        <w:t xml:space="preserve"> teeb k</w:t>
      </w:r>
      <w:r w:rsidR="001E6BA8">
        <w:rPr>
          <w:rFonts w:ascii="MyriadPro-Cond" w:eastAsia="MyriadPro-Cond" w:cs="MyriadPro-Cond"/>
          <w:lang w:val="et-EE"/>
        </w:rPr>
        <w:t>ä</w:t>
      </w:r>
      <w:r w:rsidR="001E6BA8">
        <w:rPr>
          <w:rFonts w:ascii="MyriadPro-Cond" w:eastAsia="MyriadPro-Cond" w:cs="MyriadPro-Cond"/>
          <w:lang w:val="et-EE"/>
        </w:rPr>
        <w:t xml:space="preserve">igu, olles </w:t>
      </w:r>
      <w:r w:rsidR="0012673F">
        <w:rPr>
          <w:rFonts w:ascii="MyriadPro-Cond" w:eastAsia="MyriadPro-Cond" w:cs="MyriadPro-Cond"/>
          <w:lang w:val="et-EE"/>
        </w:rPr>
        <w:t>loosija</w:t>
      </w:r>
      <w:r w:rsidRPr="00D51FD5">
        <w:rPr>
          <w:rFonts w:ascii="MyriadPro-Cond" w:eastAsia="MyriadPro-Cond" w:cs="MyriadPro-Cond"/>
          <w:lang w:val="et-EE"/>
        </w:rPr>
        <w:t>.</w:t>
      </w:r>
      <w:r w:rsidR="001E6BA8">
        <w:rPr>
          <w:rFonts w:ascii="MyriadPro-Cond" w:eastAsia="MyriadPro-Cond" w:cs="MyriadPro-Cond"/>
          <w:lang w:val="et-EE"/>
        </w:rPr>
        <w:t xml:space="preserve"> </w:t>
      </w:r>
      <w:r w:rsidR="0012673F">
        <w:rPr>
          <w:rFonts w:ascii="MyriadPro-Cond" w:eastAsia="MyriadPro-Cond" w:cs="MyriadPro-Cond"/>
          <w:lang w:val="et-EE"/>
        </w:rPr>
        <w:t>Loosija</w:t>
      </w:r>
      <w:r w:rsidR="001E6BA8">
        <w:rPr>
          <w:rFonts w:ascii="MyriadPro-Cond" w:eastAsia="MyriadPro-Cond" w:cs="MyriadPro-Cond"/>
          <w:lang w:val="et-EE"/>
        </w:rPr>
        <w:t xml:space="preserve"> saab bingokarbi, 90 numbriga pallist koosneva komplekti ja m</w:t>
      </w:r>
      <w:r w:rsidR="001E6BA8">
        <w:rPr>
          <w:rFonts w:ascii="MyriadPro-Cond" w:eastAsia="MyriadPro-Cond" w:cs="MyriadPro-Cond"/>
          <w:lang w:val="et-EE"/>
        </w:rPr>
        <w:t>ä</w:t>
      </w:r>
      <w:r w:rsidR="001E6BA8">
        <w:rPr>
          <w:rFonts w:ascii="MyriadPro-Cond" w:eastAsia="MyriadPro-Cond" w:cs="MyriadPro-Cond"/>
          <w:lang w:val="et-EE"/>
        </w:rPr>
        <w:t xml:space="preserve">ngulaua. Ta paneb </w:t>
      </w:r>
      <w:r w:rsidR="00D51EA2">
        <w:rPr>
          <w:rFonts w:ascii="MyriadPro-Cond" w:eastAsia="MyriadPro-Cond" w:cs="MyriadPro-Cond"/>
          <w:lang w:val="et-EE"/>
        </w:rPr>
        <w:t>pallid karpi ja annab igale m</w:t>
      </w:r>
      <w:r w:rsidR="00D51EA2">
        <w:rPr>
          <w:rFonts w:ascii="MyriadPro-Cond" w:eastAsia="MyriadPro-Cond" w:cs="MyriadPro-Cond"/>
          <w:lang w:val="et-EE"/>
        </w:rPr>
        <w:t>ä</w:t>
      </w:r>
      <w:r w:rsidR="00D51EA2">
        <w:rPr>
          <w:rFonts w:ascii="MyriadPro-Cond" w:eastAsia="MyriadPro-Cond" w:cs="MyriadPro-Cond"/>
          <w:lang w:val="et-EE"/>
        </w:rPr>
        <w:t>ngijale 1 v</w:t>
      </w:r>
      <w:r w:rsidR="00D51EA2">
        <w:rPr>
          <w:rFonts w:ascii="MyriadPro-Cond" w:eastAsia="MyriadPro-Cond" w:cs="MyriadPro-Cond"/>
          <w:lang w:val="et-EE"/>
        </w:rPr>
        <w:t>õ</w:t>
      </w:r>
      <w:r w:rsidR="00D51EA2">
        <w:rPr>
          <w:rFonts w:ascii="MyriadPro-Cond" w:eastAsia="MyriadPro-Cond" w:cs="MyriadPro-Cond"/>
          <w:lang w:val="et-EE"/>
        </w:rPr>
        <w:t xml:space="preserve">i mitu bingokaarti ja </w:t>
      </w:r>
      <w:r w:rsidR="00D51EA2">
        <w:rPr>
          <w:rFonts w:ascii="MyriadPro-Cond" w:eastAsia="MyriadPro-Cond" w:cs="MyriadPro-Cond"/>
          <w:lang w:val="et-EE"/>
        </w:rPr>
        <w:t>ü</w:t>
      </w:r>
      <w:r w:rsidR="00D51EA2">
        <w:rPr>
          <w:rFonts w:ascii="MyriadPro-Cond" w:eastAsia="MyriadPro-Cond" w:cs="MyriadPro-Cond"/>
          <w:lang w:val="et-EE"/>
        </w:rPr>
        <w:t>he markeri</w:t>
      </w:r>
      <w:r w:rsidRPr="00D51FD5">
        <w:rPr>
          <w:rFonts w:ascii="MyriadPro-Cond" w:eastAsia="MyriadPro-Cond" w:cs="MyriadPro-Cond"/>
          <w:lang w:val="et-EE"/>
        </w:rPr>
        <w:t>.</w:t>
      </w:r>
    </w:p>
    <w:p w14:paraId="5C50729D" w14:textId="772DA89C" w:rsidR="00695BCF" w:rsidRPr="00D51FD5" w:rsidRDefault="00695BC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 w:rsidRPr="00D51FD5">
        <w:rPr>
          <w:rFonts w:ascii="MyriadPro-Cond" w:eastAsia="MyriadPro-Cond" w:cs="MyriadPro-Cond"/>
          <w:lang w:val="et-EE"/>
        </w:rPr>
        <w:t xml:space="preserve">2) </w:t>
      </w:r>
      <w:r w:rsidR="0012673F">
        <w:rPr>
          <w:rFonts w:ascii="MyriadPro-Cond" w:eastAsia="MyriadPro-Cond" w:cs="MyriadPro-Cond"/>
          <w:lang w:val="et-EE"/>
        </w:rPr>
        <w:t>Loosija</w:t>
      </w:r>
      <w:r w:rsidR="0082407D">
        <w:rPr>
          <w:rFonts w:ascii="MyriadPro-Cond" w:eastAsia="MyriadPro-Cond" w:cs="MyriadPro-Cond"/>
          <w:lang w:val="et-EE"/>
        </w:rPr>
        <w:t xml:space="preserve"> teatab </w:t>
      </w:r>
      <w:r w:rsidR="00CB520C">
        <w:rPr>
          <w:rFonts w:ascii="MyriadPro-Cond" w:eastAsia="MyriadPro-Cond" w:cs="MyriadPro-Cond"/>
          <w:lang w:val="et-EE"/>
        </w:rPr>
        <w:t>m</w:t>
      </w:r>
      <w:r w:rsidR="00CB520C">
        <w:rPr>
          <w:rFonts w:ascii="MyriadPro-Cond" w:eastAsia="MyriadPro-Cond" w:cs="MyriadPro-Cond"/>
          <w:lang w:val="et-EE"/>
        </w:rPr>
        <w:t>ä</w:t>
      </w:r>
      <w:r w:rsidR="00CB520C">
        <w:rPr>
          <w:rFonts w:ascii="MyriadPro-Cond" w:eastAsia="MyriadPro-Cond" w:cs="MyriadPro-Cond"/>
          <w:lang w:val="et-EE"/>
        </w:rPr>
        <w:t>ngu, mida m</w:t>
      </w:r>
      <w:r w:rsidR="00CB520C">
        <w:rPr>
          <w:rFonts w:ascii="MyriadPro-Cond" w:eastAsia="MyriadPro-Cond" w:cs="MyriadPro-Cond"/>
          <w:lang w:val="et-EE"/>
        </w:rPr>
        <w:t>ä</w:t>
      </w:r>
      <w:r w:rsidR="00CB520C">
        <w:rPr>
          <w:rFonts w:ascii="MyriadPro-Cond" w:eastAsia="MyriadPro-Cond" w:cs="MyriadPro-Cond"/>
          <w:lang w:val="et-EE"/>
        </w:rPr>
        <w:t>ngitakse</w:t>
      </w:r>
      <w:r w:rsidRPr="00D51FD5">
        <w:rPr>
          <w:rFonts w:ascii="MyriadPro-Cond" w:eastAsia="MyriadPro-Cond" w:cs="MyriadPro-Cond"/>
          <w:lang w:val="et-EE"/>
        </w:rPr>
        <w:t>:</w:t>
      </w:r>
    </w:p>
    <w:p w14:paraId="1549E04E" w14:textId="130E83F7" w:rsidR="00695BCF" w:rsidRPr="00D51FD5" w:rsidRDefault="00CB520C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BoldCond" w:eastAsia="MyriadPro-BoldCond" w:cs="MyriadPro-BoldCond"/>
          <w:b/>
          <w:bCs/>
          <w:lang w:val="et-EE"/>
        </w:rPr>
        <w:t>Ü</w:t>
      </w:r>
      <w:r>
        <w:rPr>
          <w:rFonts w:ascii="MyriadPro-BoldCond" w:eastAsia="MyriadPro-BoldCond" w:cs="MyriadPro-BoldCond"/>
          <w:b/>
          <w:bCs/>
          <w:lang w:val="et-EE"/>
        </w:rPr>
        <w:t>ks rida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>—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 w:rsidR="00695BCF" w:rsidRPr="00D51FD5">
        <w:rPr>
          <w:rFonts w:ascii="MyriadPro-Cond" w:eastAsia="MyriadPro-Cond" w:cs="MyriadPro-Cond"/>
          <w:lang w:val="et-EE"/>
        </w:rPr>
        <w:t xml:space="preserve">1 </w:t>
      </w:r>
      <w:r>
        <w:rPr>
          <w:rFonts w:ascii="MyriadPro-Cond" w:eastAsia="MyriadPro-Cond" w:cs="MyriadPro-Cond"/>
          <w:lang w:val="et-EE"/>
        </w:rPr>
        <w:t>rida, mis koosneb</w:t>
      </w:r>
      <w:r w:rsidR="00695BCF" w:rsidRPr="00D51FD5">
        <w:rPr>
          <w:rFonts w:ascii="MyriadPro-Cond" w:eastAsia="MyriadPro-Cond" w:cs="MyriadPro-Cond"/>
          <w:lang w:val="et-EE"/>
        </w:rPr>
        <w:t xml:space="preserve"> 5 numbr</w:t>
      </w:r>
      <w:r>
        <w:rPr>
          <w:rFonts w:ascii="MyriadPro-Cond" w:eastAsia="MyriadPro-Cond" w:cs="MyriadPro-Cond"/>
          <w:lang w:val="et-EE"/>
        </w:rPr>
        <w:t xml:space="preserve">ist, </w:t>
      </w:r>
      <w:r w:rsidR="0012673F">
        <w:rPr>
          <w:rFonts w:ascii="MyriadPro-Cond" w:eastAsia="MyriadPro-Cond" w:cs="MyriadPro-Cond"/>
          <w:lang w:val="et-EE"/>
        </w:rPr>
        <w:t>langeb kokku</w:t>
      </w:r>
      <w:r>
        <w:rPr>
          <w:rFonts w:ascii="MyriadPro-Cond" w:eastAsia="MyriadPro-Cond" w:cs="MyriadPro-Cond"/>
          <w:lang w:val="et-EE"/>
        </w:rPr>
        <w:t xml:space="preserve"> </w:t>
      </w:r>
      <w:r w:rsidR="0012673F">
        <w:rPr>
          <w:rFonts w:ascii="MyriadPro-Cond" w:eastAsia="MyriadPro-Cond" w:cs="MyriadPro-Cond"/>
          <w:lang w:val="et-EE"/>
        </w:rPr>
        <w:t>loositavate numbritega</w:t>
      </w:r>
      <w:r w:rsidR="00695BCF" w:rsidRPr="00D51FD5">
        <w:rPr>
          <w:rFonts w:ascii="MyriadPro-Cond" w:eastAsia="MyriadPro-Cond" w:cs="MyriadPro-Cond"/>
          <w:lang w:val="et-EE"/>
        </w:rPr>
        <w:t>.</w:t>
      </w:r>
    </w:p>
    <w:p w14:paraId="4E2EE00F" w14:textId="4A3455B9" w:rsidR="00695BCF" w:rsidRPr="00D51FD5" w:rsidRDefault="0012673F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BoldCond" w:eastAsia="MyriadPro-BoldCond" w:cs="MyriadPro-BoldCond"/>
          <w:b/>
          <w:bCs/>
          <w:lang w:val="et-EE"/>
        </w:rPr>
        <w:t>Kaks rida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>—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 w:rsidR="00695BCF" w:rsidRPr="00D51FD5">
        <w:rPr>
          <w:rFonts w:ascii="MyriadPro-Cond" w:eastAsia="MyriadPro-Cond" w:cs="MyriadPro-Cond"/>
          <w:lang w:val="et-EE"/>
        </w:rPr>
        <w:t xml:space="preserve">2 </w:t>
      </w:r>
      <w:r>
        <w:rPr>
          <w:rFonts w:ascii="MyriadPro-Cond" w:eastAsia="MyriadPro-Cond" w:cs="MyriadPro-Cond"/>
          <w:lang w:val="et-EE"/>
        </w:rPr>
        <w:t>rida</w:t>
      </w:r>
      <w:r w:rsidR="0066234B">
        <w:rPr>
          <w:rFonts w:ascii="MyriadPro-Cond" w:eastAsia="MyriadPro-Cond" w:cs="MyriadPro-Cond"/>
          <w:lang w:val="et-EE"/>
        </w:rPr>
        <w:t>, mis koosneb 5 numbrist, langeb kokku loositavate numbritega</w:t>
      </w:r>
      <w:r w:rsidR="00695BCF" w:rsidRPr="00D51FD5">
        <w:rPr>
          <w:rFonts w:ascii="MyriadPro-Cond" w:eastAsia="MyriadPro-Cond" w:cs="MyriadPro-Cond"/>
          <w:lang w:val="et-EE"/>
        </w:rPr>
        <w:t>.</w:t>
      </w:r>
    </w:p>
    <w:p w14:paraId="7756837A" w14:textId="1E6C8CDD" w:rsidR="00695BCF" w:rsidRPr="00D51FD5" w:rsidRDefault="0066234B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BoldCond" w:eastAsia="MyriadPro-BoldCond" w:cs="MyriadPro-BoldCond"/>
          <w:b/>
          <w:bCs/>
          <w:lang w:val="et-EE"/>
        </w:rPr>
        <w:t>T</w:t>
      </w:r>
      <w:r>
        <w:rPr>
          <w:rFonts w:ascii="MyriadPro-BoldCond" w:eastAsia="MyriadPro-BoldCond" w:cs="MyriadPro-BoldCond"/>
          <w:b/>
          <w:bCs/>
          <w:lang w:val="et-EE"/>
        </w:rPr>
        <w:t>ä</w:t>
      </w:r>
      <w:r>
        <w:rPr>
          <w:rFonts w:ascii="MyriadPro-BoldCond" w:eastAsia="MyriadPro-BoldCond" w:cs="MyriadPro-BoldCond"/>
          <w:b/>
          <w:bCs/>
          <w:lang w:val="et-EE"/>
        </w:rPr>
        <w:t>ismaja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>—</w:t>
      </w:r>
      <w:r w:rsidR="00695BCF" w:rsidRPr="00D51FD5">
        <w:rPr>
          <w:rFonts w:ascii="MyriadPro-BoldCond" w:eastAsia="MyriadPro-BoldCond" w:cs="MyriadPro-BoldCond"/>
          <w:b/>
          <w:bCs/>
          <w:lang w:val="et-EE"/>
        </w:rPr>
        <w:t xml:space="preserve"> </w:t>
      </w:r>
      <w:r>
        <w:rPr>
          <w:rFonts w:ascii="MyriadPro-Cond" w:eastAsia="MyriadPro-Cond" w:cs="MyriadPro-Cond"/>
          <w:lang w:val="et-EE"/>
        </w:rPr>
        <w:t>k</w:t>
      </w:r>
      <w:r>
        <w:rPr>
          <w:rFonts w:ascii="MyriadPro-Cond" w:eastAsia="MyriadPro-Cond" w:cs="MyriadPro-Cond"/>
          <w:lang w:val="et-EE"/>
        </w:rPr>
        <w:t>õ</w:t>
      </w:r>
      <w:r>
        <w:rPr>
          <w:rFonts w:ascii="MyriadPro-Cond" w:eastAsia="MyriadPro-Cond" w:cs="MyriadPro-Cond"/>
          <w:lang w:val="et-EE"/>
        </w:rPr>
        <w:t>ik 3 rida</w:t>
      </w:r>
      <w:r w:rsidR="00695BCF" w:rsidRPr="00D51FD5">
        <w:rPr>
          <w:rFonts w:ascii="MyriadPro-Cond" w:eastAsia="MyriadPro-Cond" w:cs="MyriadPro-Cond"/>
          <w:lang w:val="et-EE"/>
        </w:rPr>
        <w:t xml:space="preserve"> </w:t>
      </w:r>
      <w:r w:rsidR="00695BCF" w:rsidRPr="00D51FD5">
        <w:rPr>
          <w:rFonts w:ascii="MyriadPro-Cond" w:eastAsia="MyriadPro-Cond" w:cs="MyriadPro-Cond"/>
          <w:lang w:val="et-EE"/>
        </w:rPr>
        <w:t>—</w:t>
      </w:r>
      <w:r w:rsidR="00695BCF" w:rsidRPr="00D51FD5">
        <w:rPr>
          <w:rFonts w:ascii="MyriadPro-Cond" w:eastAsia="MyriadPro-Cond" w:cs="MyriadPro-Cond"/>
          <w:lang w:val="et-EE"/>
        </w:rPr>
        <w:t>15 numbr</w:t>
      </w:r>
      <w:r>
        <w:rPr>
          <w:rFonts w:ascii="MyriadPro-Cond" w:eastAsia="MyriadPro-Cond" w:cs="MyriadPro-Cond"/>
          <w:lang w:val="et-EE"/>
        </w:rPr>
        <w:t>it</w:t>
      </w:r>
      <w:r w:rsidR="00695BCF" w:rsidRPr="00D51FD5">
        <w:rPr>
          <w:rFonts w:ascii="MyriadPro-Cond" w:eastAsia="MyriadPro-Cond" w:cs="MyriadPro-Cond"/>
          <w:lang w:val="et-EE"/>
        </w:rPr>
        <w:t>—</w:t>
      </w:r>
      <w:r w:rsidR="00695BCF" w:rsidRPr="00D51FD5">
        <w:rPr>
          <w:rFonts w:ascii="MyriadPro-Cond" w:eastAsia="MyriadPro-Cond" w:cs="MyriadPro-Cond"/>
          <w:lang w:val="et-EE"/>
        </w:rPr>
        <w:t xml:space="preserve"> </w:t>
      </w:r>
      <w:r>
        <w:rPr>
          <w:rFonts w:ascii="MyriadPro-Cond" w:eastAsia="MyriadPro-Cond" w:cs="MyriadPro-Cond"/>
          <w:lang w:val="et-EE"/>
        </w:rPr>
        <w:t>langevad kokku loositavate numbritega</w:t>
      </w:r>
      <w:r w:rsidR="00695BCF" w:rsidRPr="00D51FD5">
        <w:rPr>
          <w:rFonts w:ascii="MyriadPro-Cond" w:eastAsia="MyriadPro-Cond" w:cs="MyriadPro-Cond"/>
          <w:lang w:val="et-EE"/>
        </w:rPr>
        <w:t>.</w:t>
      </w:r>
    </w:p>
    <w:p w14:paraId="018AC438" w14:textId="628AB44E" w:rsidR="00695BCF" w:rsidRPr="00D51FD5" w:rsidRDefault="00F35C31" w:rsidP="00695BCF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Cond" w:eastAsia="MyriadPro-Cond" w:cs="MyriadPro-Cond"/>
          <w:lang w:val="et-EE"/>
        </w:rPr>
        <w:t>Siis alustatakse m</w:t>
      </w:r>
      <w:r>
        <w:rPr>
          <w:rFonts w:ascii="MyriadPro-Cond" w:eastAsia="MyriadPro-Cond" w:cs="MyriadPro-Cond"/>
          <w:lang w:val="et-EE"/>
        </w:rPr>
        <w:t>ä</w:t>
      </w:r>
      <w:r>
        <w:rPr>
          <w:rFonts w:ascii="MyriadPro-Cond" w:eastAsia="MyriadPro-Cond" w:cs="MyriadPro-Cond"/>
          <w:lang w:val="et-EE"/>
        </w:rPr>
        <w:t>ngu, keerates bingokarbil olevat v</w:t>
      </w:r>
      <w:r>
        <w:rPr>
          <w:rFonts w:ascii="MyriadPro-Cond" w:eastAsia="MyriadPro-Cond" w:cs="MyriadPro-Cond"/>
          <w:lang w:val="et-EE"/>
        </w:rPr>
        <w:t>ä</w:t>
      </w:r>
      <w:r>
        <w:rPr>
          <w:rFonts w:ascii="MyriadPro-Cond" w:eastAsia="MyriadPro-Cond" w:cs="MyriadPro-Cond"/>
          <w:lang w:val="et-EE"/>
        </w:rPr>
        <w:t>nta</w:t>
      </w:r>
      <w:r w:rsidR="00F84B80">
        <w:rPr>
          <w:rFonts w:ascii="MyriadPro-Cond" w:eastAsia="MyriadPro-Cond" w:cs="MyriadPro-Cond"/>
          <w:lang w:val="et-EE"/>
        </w:rPr>
        <w:t xml:space="preserve"> paar p</w:t>
      </w:r>
      <w:r w:rsidR="00F84B80">
        <w:rPr>
          <w:rFonts w:ascii="MyriadPro-Cond" w:eastAsia="MyriadPro-Cond" w:cs="MyriadPro-Cond"/>
          <w:lang w:val="et-EE"/>
        </w:rPr>
        <w:t>öö</w:t>
      </w:r>
      <w:r w:rsidR="00F84B80">
        <w:rPr>
          <w:rFonts w:ascii="MyriadPro-Cond" w:eastAsia="MyriadPro-Cond" w:cs="MyriadPro-Cond"/>
          <w:lang w:val="et-EE"/>
        </w:rPr>
        <w:t xml:space="preserve">ret ettepoole, et pallid </w:t>
      </w:r>
      <w:r w:rsidR="00F84B80">
        <w:rPr>
          <w:rFonts w:ascii="MyriadPro-Cond" w:eastAsia="MyriadPro-Cond" w:cs="MyriadPro-Cond"/>
          <w:lang w:val="et-EE"/>
        </w:rPr>
        <w:t>ä</w:t>
      </w:r>
      <w:r w:rsidR="00F84B80">
        <w:rPr>
          <w:rFonts w:ascii="MyriadPro-Cond" w:eastAsia="MyriadPro-Cond" w:cs="MyriadPro-Cond"/>
          <w:lang w:val="et-EE"/>
        </w:rPr>
        <w:t>ra segada</w:t>
      </w:r>
      <w:r w:rsidR="00695BCF" w:rsidRPr="00D51FD5">
        <w:rPr>
          <w:rFonts w:ascii="MyriadPro-Cond" w:eastAsia="MyriadPro-Cond" w:cs="MyriadPro-Cond"/>
          <w:lang w:val="et-EE"/>
        </w:rPr>
        <w:t xml:space="preserve">. </w:t>
      </w:r>
      <w:r w:rsidR="00E11A6F">
        <w:rPr>
          <w:rFonts w:ascii="MyriadPro-Cond" w:eastAsia="MyriadPro-Cond" w:cs="MyriadPro-Cond"/>
          <w:lang w:val="et-EE"/>
        </w:rPr>
        <w:t xml:space="preserve">Kui karp tagurpidi keeratakse, kukub </w:t>
      </w:r>
      <w:r w:rsidR="00E11A6F">
        <w:rPr>
          <w:rFonts w:ascii="MyriadPro-Cond" w:eastAsia="MyriadPro-Cond" w:cs="MyriadPro-Cond"/>
          <w:lang w:val="et-EE"/>
        </w:rPr>
        <w:t>ü</w:t>
      </w:r>
      <w:r w:rsidR="00E11A6F">
        <w:rPr>
          <w:rFonts w:ascii="MyriadPro-Cond" w:eastAsia="MyriadPro-Cond" w:cs="MyriadPro-Cond"/>
          <w:lang w:val="et-EE"/>
        </w:rPr>
        <w:t>ks pall automaatselt</w:t>
      </w:r>
      <w:r w:rsidR="0065223F">
        <w:rPr>
          <w:rFonts w:ascii="MyriadPro-Cond" w:eastAsia="MyriadPro-Cond" w:cs="MyriadPro-Cond"/>
          <w:lang w:val="et-EE"/>
        </w:rPr>
        <w:t xml:space="preserve"> metallist valimistopsi ja veereb edasi</w:t>
      </w:r>
      <w:r w:rsidR="00695BCF" w:rsidRPr="00D51FD5">
        <w:rPr>
          <w:rFonts w:ascii="MyriadPro-Cond" w:eastAsia="MyriadPro-Cond" w:cs="MyriadPro-Cond"/>
          <w:lang w:val="et-EE"/>
        </w:rPr>
        <w:t>.</w:t>
      </w:r>
      <w:r w:rsidR="0065223F">
        <w:rPr>
          <w:rFonts w:ascii="MyriadPro-Cond" w:eastAsia="MyriadPro-Cond" w:cs="MyriadPro-Cond"/>
          <w:lang w:val="et-EE"/>
        </w:rPr>
        <w:t xml:space="preserve"> Loosija v</w:t>
      </w:r>
      <w:r w:rsidR="0065223F">
        <w:rPr>
          <w:rFonts w:ascii="MyriadPro-Cond" w:eastAsia="MyriadPro-Cond" w:cs="MyriadPro-Cond"/>
          <w:lang w:val="et-EE"/>
        </w:rPr>
        <w:t>õ</w:t>
      </w:r>
      <w:r w:rsidR="0065223F">
        <w:rPr>
          <w:rFonts w:ascii="MyriadPro-Cond" w:eastAsia="MyriadPro-Cond" w:cs="MyriadPro-Cond"/>
          <w:lang w:val="et-EE"/>
        </w:rPr>
        <w:t>tab palli topsist, h</w:t>
      </w:r>
      <w:r w:rsidR="0065223F">
        <w:rPr>
          <w:rFonts w:ascii="MyriadPro-Cond" w:eastAsia="MyriadPro-Cond" w:cs="MyriadPro-Cond"/>
          <w:lang w:val="et-EE"/>
        </w:rPr>
        <w:t>õ</w:t>
      </w:r>
      <w:r w:rsidR="0065223F">
        <w:rPr>
          <w:rFonts w:ascii="MyriadPro-Cond" w:eastAsia="MyriadPro-Cond" w:cs="MyriadPro-Cond"/>
          <w:lang w:val="et-EE"/>
        </w:rPr>
        <w:t>ikab pallil oleva numbri ja paneb seej</w:t>
      </w:r>
      <w:r w:rsidR="0065223F">
        <w:rPr>
          <w:rFonts w:ascii="MyriadPro-Cond" w:eastAsia="MyriadPro-Cond" w:cs="MyriadPro-Cond"/>
          <w:lang w:val="et-EE"/>
        </w:rPr>
        <w:t>ä</w:t>
      </w:r>
      <w:r w:rsidR="0065223F">
        <w:rPr>
          <w:rFonts w:ascii="MyriadPro-Cond" w:eastAsia="MyriadPro-Cond" w:cs="MyriadPro-Cond"/>
          <w:lang w:val="et-EE"/>
        </w:rPr>
        <w:t>rel palli</w:t>
      </w:r>
      <w:r w:rsidR="00B36C2C">
        <w:rPr>
          <w:rFonts w:ascii="MyriadPro-Cond" w:eastAsia="MyriadPro-Cond" w:cs="MyriadPro-Cond"/>
          <w:lang w:val="et-EE"/>
        </w:rPr>
        <w:t xml:space="preserve"> sobivale kohale m</w:t>
      </w:r>
      <w:r w:rsidR="00B36C2C">
        <w:rPr>
          <w:rFonts w:ascii="MyriadPro-Cond" w:eastAsia="MyriadPro-Cond" w:cs="MyriadPro-Cond"/>
          <w:lang w:val="et-EE"/>
        </w:rPr>
        <w:t>ä</w:t>
      </w:r>
      <w:r w:rsidR="00B36C2C">
        <w:rPr>
          <w:rFonts w:ascii="MyriadPro-Cond" w:eastAsia="MyriadPro-Cond" w:cs="MyriadPro-Cond"/>
          <w:lang w:val="et-EE"/>
        </w:rPr>
        <w:t>ngulaual</w:t>
      </w:r>
      <w:r w:rsidR="00695BCF" w:rsidRPr="00D51FD5">
        <w:rPr>
          <w:rFonts w:ascii="MyriadPro-Cond" w:eastAsia="MyriadPro-Cond" w:cs="MyriadPro-Cond"/>
          <w:lang w:val="et-EE"/>
        </w:rPr>
        <w:t>.</w:t>
      </w:r>
      <w:r w:rsidR="00B36C2C">
        <w:rPr>
          <w:rFonts w:ascii="MyriadPro-Cond" w:eastAsia="MyriadPro-Cond" w:cs="MyriadPro-Cond"/>
          <w:lang w:val="et-EE"/>
        </w:rPr>
        <w:t xml:space="preserve"> M</w:t>
      </w:r>
      <w:r w:rsidR="00B36C2C">
        <w:rPr>
          <w:rFonts w:ascii="MyriadPro-Cond" w:eastAsia="MyriadPro-Cond" w:cs="MyriadPro-Cond"/>
          <w:lang w:val="et-EE"/>
        </w:rPr>
        <w:t>ä</w:t>
      </w:r>
      <w:r w:rsidR="00B36C2C">
        <w:rPr>
          <w:rFonts w:ascii="MyriadPro-Cond" w:eastAsia="MyriadPro-Cond" w:cs="MyriadPro-Cond"/>
          <w:lang w:val="et-EE"/>
        </w:rPr>
        <w:t>ng j</w:t>
      </w:r>
      <w:r w:rsidR="00B36C2C">
        <w:rPr>
          <w:rFonts w:ascii="MyriadPro-Cond" w:eastAsia="MyriadPro-Cond" w:cs="MyriadPro-Cond"/>
          <w:lang w:val="et-EE"/>
        </w:rPr>
        <w:t>ä</w:t>
      </w:r>
      <w:r w:rsidR="00B36C2C">
        <w:rPr>
          <w:rFonts w:ascii="MyriadPro-Cond" w:eastAsia="MyriadPro-Cond" w:cs="MyriadPro-Cond"/>
          <w:lang w:val="et-EE"/>
        </w:rPr>
        <w:t xml:space="preserve">tkub seni, kuni </w:t>
      </w:r>
      <w:r w:rsidR="00B36C2C">
        <w:rPr>
          <w:rFonts w:ascii="MyriadPro-Cond" w:eastAsia="MyriadPro-Cond" w:cs="MyriadPro-Cond"/>
          <w:lang w:val="et-EE"/>
        </w:rPr>
        <w:t>ü</w:t>
      </w:r>
      <w:r w:rsidR="00B36C2C">
        <w:rPr>
          <w:rFonts w:ascii="MyriadPro-Cond" w:eastAsia="MyriadPro-Cond" w:cs="MyriadPro-Cond"/>
          <w:lang w:val="et-EE"/>
        </w:rPr>
        <w:t>k</w:t>
      </w:r>
      <w:r w:rsidR="0067499B">
        <w:rPr>
          <w:rFonts w:ascii="MyriadPro-Cond" w:eastAsia="MyriadPro-Cond" w:cs="MyriadPro-Cond"/>
          <w:lang w:val="et-EE"/>
        </w:rPr>
        <w:t>s</w:t>
      </w:r>
      <w:r w:rsidR="00B36C2C">
        <w:rPr>
          <w:rFonts w:ascii="MyriadPro-Cond" w:eastAsia="MyriadPro-Cond" w:cs="MyriadPro-Cond"/>
          <w:lang w:val="et-EE"/>
        </w:rPr>
        <w:t xml:space="preserve"> m</w:t>
      </w:r>
      <w:r w:rsidR="00B36C2C">
        <w:rPr>
          <w:rFonts w:ascii="MyriadPro-Cond" w:eastAsia="MyriadPro-Cond" w:cs="MyriadPro-Cond"/>
          <w:lang w:val="et-EE"/>
        </w:rPr>
        <w:t>ä</w:t>
      </w:r>
      <w:r w:rsidR="00B36C2C">
        <w:rPr>
          <w:rFonts w:ascii="MyriadPro-Cond" w:eastAsia="MyriadPro-Cond" w:cs="MyriadPro-Cond"/>
          <w:lang w:val="et-EE"/>
        </w:rPr>
        <w:t>ngijatest h</w:t>
      </w:r>
      <w:r w:rsidR="00B36C2C">
        <w:rPr>
          <w:rFonts w:ascii="MyriadPro-Cond" w:eastAsia="MyriadPro-Cond" w:cs="MyriadPro-Cond"/>
          <w:lang w:val="et-EE"/>
        </w:rPr>
        <w:t>õ</w:t>
      </w:r>
      <w:r w:rsidR="00B36C2C">
        <w:rPr>
          <w:rFonts w:ascii="MyriadPro-Cond" w:eastAsia="MyriadPro-Cond" w:cs="MyriadPro-Cond"/>
          <w:lang w:val="et-EE"/>
        </w:rPr>
        <w:t xml:space="preserve">ikab </w:t>
      </w:r>
      <w:r w:rsidR="00B36C2C">
        <w:rPr>
          <w:rFonts w:ascii="MyriadPro-Cond" w:eastAsia="MyriadPro-Cond" w:cs="MyriadPro-Cond"/>
          <w:lang w:val="et-EE"/>
        </w:rPr>
        <w:t>„</w:t>
      </w:r>
      <w:r w:rsidR="00B36C2C">
        <w:rPr>
          <w:rFonts w:ascii="MyriadPro-Cond" w:eastAsia="MyriadPro-Cond" w:cs="MyriadPro-Cond"/>
          <w:lang w:val="et-EE"/>
        </w:rPr>
        <w:t>Bingo!</w:t>
      </w:r>
      <w:r w:rsidR="00B36C2C">
        <w:rPr>
          <w:rFonts w:ascii="MyriadPro-Cond" w:eastAsia="MyriadPro-Cond" w:cs="MyriadPro-Cond"/>
          <w:lang w:val="et-EE"/>
        </w:rPr>
        <w:t>“</w:t>
      </w:r>
    </w:p>
    <w:p w14:paraId="7F572C78" w14:textId="0DC88911" w:rsidR="00695BCF" w:rsidRPr="00D51FD5" w:rsidRDefault="003E5FAE" w:rsidP="0067499B">
      <w:pPr>
        <w:autoSpaceDE w:val="0"/>
        <w:autoSpaceDN w:val="0"/>
        <w:adjustRightInd w:val="0"/>
        <w:spacing w:after="0" w:line="240" w:lineRule="auto"/>
        <w:rPr>
          <w:rFonts w:ascii="MyriadPro-Cond" w:eastAsia="MyriadPro-Cond" w:cs="MyriadPro-Cond"/>
          <w:lang w:val="et-EE"/>
        </w:rPr>
      </w:pPr>
      <w:r>
        <w:rPr>
          <w:rFonts w:ascii="MyriadPro-Cond" w:eastAsia="MyriadPro-Cond" w:cs="MyriadPro-Cond"/>
          <w:lang w:val="et-EE"/>
        </w:rPr>
        <w:t>Seej</w:t>
      </w:r>
      <w:r>
        <w:rPr>
          <w:rFonts w:ascii="MyriadPro-Cond" w:eastAsia="MyriadPro-Cond" w:cs="MyriadPro-Cond"/>
          <w:lang w:val="et-EE"/>
        </w:rPr>
        <w:t>ä</w:t>
      </w:r>
      <w:r>
        <w:rPr>
          <w:rFonts w:ascii="MyriadPro-Cond" w:eastAsia="MyriadPro-Cond" w:cs="MyriadPro-Cond"/>
          <w:lang w:val="et-EE"/>
        </w:rPr>
        <w:t>rel kontrollib loosija v</w:t>
      </w:r>
      <w:r>
        <w:rPr>
          <w:rFonts w:ascii="MyriadPro-Cond" w:eastAsia="MyriadPro-Cond" w:cs="MyriadPro-Cond"/>
          <w:lang w:val="et-EE"/>
        </w:rPr>
        <w:t>õ</w:t>
      </w:r>
      <w:r>
        <w:rPr>
          <w:rFonts w:ascii="MyriadPro-Cond" w:eastAsia="MyriadPro-Cond" w:cs="MyriadPro-Cond"/>
          <w:lang w:val="et-EE"/>
        </w:rPr>
        <w:t>idukaarti m</w:t>
      </w:r>
      <w:r>
        <w:rPr>
          <w:rFonts w:ascii="MyriadPro-Cond" w:eastAsia="MyriadPro-Cond" w:cs="MyriadPro-Cond"/>
          <w:lang w:val="et-EE"/>
        </w:rPr>
        <w:t>ä</w:t>
      </w:r>
      <w:r>
        <w:rPr>
          <w:rFonts w:ascii="MyriadPro-Cond" w:eastAsia="MyriadPro-Cond" w:cs="MyriadPro-Cond"/>
          <w:lang w:val="et-EE"/>
        </w:rPr>
        <w:t>ngulauaga</w:t>
      </w:r>
      <w:r w:rsidR="0067499B">
        <w:rPr>
          <w:rFonts w:ascii="MyriadPro-Cond" w:eastAsia="MyriadPro-Cond" w:cs="MyriadPro-Cond"/>
          <w:lang w:val="et-EE"/>
        </w:rPr>
        <w:t xml:space="preserve"> v</w:t>
      </w:r>
      <w:r w:rsidR="0067499B">
        <w:rPr>
          <w:rFonts w:ascii="MyriadPro-Cond" w:eastAsia="MyriadPro-Cond" w:cs="MyriadPro-Cond"/>
          <w:lang w:val="et-EE"/>
        </w:rPr>
        <w:t>õ</w:t>
      </w:r>
      <w:r w:rsidR="0067499B">
        <w:rPr>
          <w:rFonts w:ascii="MyriadPro-Cond" w:eastAsia="MyriadPro-Cond" w:cs="MyriadPro-Cond"/>
          <w:lang w:val="et-EE"/>
        </w:rPr>
        <w:t>rreldes</w:t>
      </w:r>
      <w:r>
        <w:rPr>
          <w:rFonts w:ascii="MyriadPro-Cond" w:eastAsia="MyriadPro-Cond" w:cs="MyriadPro-Cond"/>
          <w:lang w:val="et-EE"/>
        </w:rPr>
        <w:t xml:space="preserve">, et olla kindel, et numbrid on </w:t>
      </w:r>
      <w:r>
        <w:rPr>
          <w:rFonts w:ascii="MyriadPro-Cond" w:eastAsia="MyriadPro-Cond" w:cs="MyriadPro-Cond"/>
          <w:lang w:val="et-EE"/>
        </w:rPr>
        <w:t>õ</w:t>
      </w:r>
      <w:r>
        <w:rPr>
          <w:rFonts w:ascii="MyriadPro-Cond" w:eastAsia="MyriadPro-Cond" w:cs="MyriadPro-Cond"/>
          <w:lang w:val="et-EE"/>
        </w:rPr>
        <w:t>iged</w:t>
      </w:r>
      <w:r w:rsidR="0067499B">
        <w:rPr>
          <w:rFonts w:ascii="MyriadPro-Cond" w:eastAsia="MyriadPro-Cond" w:cs="MyriadPro-Cond"/>
          <w:lang w:val="et-EE"/>
        </w:rPr>
        <w:t>. Kui on, on v</w:t>
      </w:r>
      <w:r w:rsidR="0067499B">
        <w:rPr>
          <w:rFonts w:ascii="MyriadPro-Cond" w:eastAsia="MyriadPro-Cond" w:cs="MyriadPro-Cond"/>
          <w:lang w:val="et-EE"/>
        </w:rPr>
        <w:t>õ</w:t>
      </w:r>
      <w:r w:rsidR="0067499B">
        <w:rPr>
          <w:rFonts w:ascii="MyriadPro-Cond" w:eastAsia="MyriadPro-Cond" w:cs="MyriadPro-Cond"/>
          <w:lang w:val="et-EE"/>
        </w:rPr>
        <w:t>itja see m</w:t>
      </w:r>
      <w:r w:rsidR="0067499B">
        <w:rPr>
          <w:rFonts w:ascii="MyriadPro-Cond" w:eastAsia="MyriadPro-Cond" w:cs="MyriadPro-Cond"/>
          <w:lang w:val="et-EE"/>
        </w:rPr>
        <w:t>ä</w:t>
      </w:r>
      <w:r w:rsidR="0067499B">
        <w:rPr>
          <w:rFonts w:ascii="MyriadPro-Cond" w:eastAsia="MyriadPro-Cond" w:cs="MyriadPro-Cond"/>
          <w:lang w:val="et-EE"/>
        </w:rPr>
        <w:t>ngija, kes h</w:t>
      </w:r>
      <w:r w:rsidR="0067499B">
        <w:rPr>
          <w:rFonts w:ascii="MyriadPro-Cond" w:eastAsia="MyriadPro-Cond" w:cs="MyriadPro-Cond"/>
          <w:lang w:val="et-EE"/>
        </w:rPr>
        <w:t>õ</w:t>
      </w:r>
      <w:r w:rsidR="0067499B">
        <w:rPr>
          <w:rFonts w:ascii="MyriadPro-Cond" w:eastAsia="MyriadPro-Cond" w:cs="MyriadPro-Cond"/>
          <w:lang w:val="et-EE"/>
        </w:rPr>
        <w:t xml:space="preserve">ikas </w:t>
      </w:r>
      <w:r w:rsidR="0067499B">
        <w:rPr>
          <w:rFonts w:ascii="MyriadPro-Cond" w:eastAsia="MyriadPro-Cond" w:cs="MyriadPro-Cond"/>
          <w:lang w:val="et-EE"/>
        </w:rPr>
        <w:t>„</w:t>
      </w:r>
      <w:r w:rsidR="0067499B">
        <w:rPr>
          <w:rFonts w:ascii="MyriadPro-Cond" w:eastAsia="MyriadPro-Cond" w:cs="MyriadPro-Cond"/>
          <w:lang w:val="et-EE"/>
        </w:rPr>
        <w:t>Bingo!</w:t>
      </w:r>
      <w:r w:rsidR="0067499B">
        <w:rPr>
          <w:rFonts w:ascii="MyriadPro-Cond" w:eastAsia="MyriadPro-Cond" w:cs="MyriadPro-Cond"/>
          <w:lang w:val="et-EE"/>
        </w:rPr>
        <w:t>“</w:t>
      </w:r>
    </w:p>
    <w:p w14:paraId="6D1644CE" w14:textId="328CBE6B" w:rsidR="009551E7" w:rsidRPr="00D51FD5" w:rsidRDefault="007962D9" w:rsidP="00695BCF">
      <w:pPr>
        <w:rPr>
          <w:lang w:val="et-EE"/>
        </w:rPr>
      </w:pPr>
      <w:r>
        <w:rPr>
          <w:rFonts w:ascii="MyriadPro-BoldCond" w:eastAsia="MyriadPro-BoldCond" w:cs="MyriadPro-BoldCond"/>
          <w:b/>
          <w:bCs/>
          <w:sz w:val="16"/>
          <w:szCs w:val="16"/>
          <w:lang w:val="et-EE"/>
        </w:rPr>
        <w:t>HOIATUS</w:t>
      </w:r>
      <w:r w:rsidR="009551E7" w:rsidRPr="00D51FD5">
        <w:rPr>
          <w:rFonts w:ascii="MyriadPro-BoldCond" w:eastAsia="MyriadPro-BoldCond" w:cs="MyriadPro-BoldCond"/>
          <w:b/>
          <w:bCs/>
          <w:sz w:val="16"/>
          <w:szCs w:val="16"/>
          <w:lang w:val="et-EE"/>
        </w:rPr>
        <w:t xml:space="preserve">: </w:t>
      </w:r>
      <w:r>
        <w:rPr>
          <w:rFonts w:ascii="MyriadPro-Cond" w:eastAsia="MyriadPro-Cond" w:cs="MyriadPro-Cond"/>
          <w:sz w:val="17"/>
          <w:szCs w:val="17"/>
          <w:lang w:val="et-EE"/>
        </w:rPr>
        <w:t>L</w:t>
      </w:r>
      <w:r>
        <w:rPr>
          <w:rFonts w:ascii="MyriadPro-Cond" w:eastAsia="MyriadPro-Cond" w:cs="MyriadPro-Cond"/>
          <w:sz w:val="17"/>
          <w:szCs w:val="17"/>
          <w:lang w:val="et-EE"/>
        </w:rPr>
        <w:t>Ä</w:t>
      </w:r>
      <w:r>
        <w:rPr>
          <w:rFonts w:ascii="MyriadPro-Cond" w:eastAsia="MyriadPro-Cond" w:cs="MyriadPro-Cond"/>
          <w:sz w:val="17"/>
          <w:szCs w:val="17"/>
          <w:lang w:val="et-EE"/>
        </w:rPr>
        <w:t>MBUMISOHT</w:t>
      </w:r>
      <w:r w:rsidR="009551E7" w:rsidRPr="00D51FD5">
        <w:rPr>
          <w:rFonts w:ascii="MyriadPro-Cond" w:eastAsia="MyriadPro-Cond" w:cs="MyriadPro-Cond"/>
          <w:sz w:val="17"/>
          <w:szCs w:val="17"/>
          <w:lang w:val="et-EE"/>
        </w:rPr>
        <w:t xml:space="preserve"> </w:t>
      </w:r>
      <w:r w:rsidR="009551E7" w:rsidRPr="00D51FD5">
        <w:rPr>
          <w:rFonts w:ascii="MyriadPro-Cond" w:eastAsia="MyriadPro-Cond" w:cs="MyriadPro-Cond"/>
          <w:sz w:val="17"/>
          <w:szCs w:val="17"/>
          <w:lang w:val="et-EE"/>
        </w:rPr>
        <w:t>–</w:t>
      </w:r>
      <w:r w:rsidR="009551E7" w:rsidRPr="00D51FD5">
        <w:rPr>
          <w:rFonts w:ascii="MyriadPro-Cond" w:eastAsia="MyriadPro-Cond" w:cs="MyriadPro-Cond"/>
          <w:sz w:val="17"/>
          <w:szCs w:val="17"/>
          <w:lang w:val="et-EE"/>
        </w:rPr>
        <w:t xml:space="preserve"> </w:t>
      </w:r>
      <w:r>
        <w:rPr>
          <w:rFonts w:ascii="MyriadPro-Cond" w:eastAsia="MyriadPro-Cond" w:cs="MyriadPro-Cond"/>
          <w:sz w:val="17"/>
          <w:szCs w:val="17"/>
          <w:lang w:val="et-EE"/>
        </w:rPr>
        <w:t>v</w:t>
      </w:r>
      <w:r>
        <w:rPr>
          <w:rFonts w:ascii="MyriadPro-Cond" w:eastAsia="MyriadPro-Cond" w:cs="MyriadPro-Cond"/>
          <w:sz w:val="17"/>
          <w:szCs w:val="17"/>
          <w:lang w:val="et-EE"/>
        </w:rPr>
        <w:t>ä</w:t>
      </w:r>
      <w:r>
        <w:rPr>
          <w:rFonts w:ascii="MyriadPro-Cond" w:eastAsia="MyriadPro-Cond" w:cs="MyriadPro-Cond"/>
          <w:sz w:val="17"/>
          <w:szCs w:val="17"/>
          <w:lang w:val="et-EE"/>
        </w:rPr>
        <w:t>ikesed osad ja v</w:t>
      </w:r>
      <w:r>
        <w:rPr>
          <w:rFonts w:ascii="MyriadPro-Cond" w:eastAsia="MyriadPro-Cond" w:cs="MyriadPro-Cond"/>
          <w:sz w:val="17"/>
          <w:szCs w:val="17"/>
          <w:lang w:val="et-EE"/>
        </w:rPr>
        <w:t>ä</w:t>
      </w:r>
      <w:r>
        <w:rPr>
          <w:rFonts w:ascii="MyriadPro-Cond" w:eastAsia="MyriadPro-Cond" w:cs="MyriadPro-Cond"/>
          <w:sz w:val="17"/>
          <w:szCs w:val="17"/>
          <w:lang w:val="et-EE"/>
        </w:rPr>
        <w:t>ikesed pallid</w:t>
      </w:r>
      <w:r w:rsidR="009551E7" w:rsidRPr="00D51FD5">
        <w:rPr>
          <w:rFonts w:ascii="MyriadPro-Cond" w:eastAsia="MyriadPro-Cond" w:cs="MyriadPro-Cond"/>
          <w:sz w:val="17"/>
          <w:szCs w:val="17"/>
          <w:lang w:val="et-EE"/>
        </w:rPr>
        <w:t>.</w:t>
      </w:r>
      <w:r>
        <w:rPr>
          <w:rFonts w:ascii="MyriadPro-Cond" w:eastAsia="MyriadPro-Cond" w:cs="MyriadPro-Cond"/>
          <w:sz w:val="17"/>
          <w:szCs w:val="17"/>
          <w:lang w:val="et-EE"/>
        </w:rPr>
        <w:t xml:space="preserve"> Ei sobi alla kolmeaastastele lastele</w:t>
      </w:r>
      <w:r w:rsidR="009551E7" w:rsidRPr="00D51FD5">
        <w:rPr>
          <w:rFonts w:ascii="MyriadPro-Cond" w:eastAsia="MyriadPro-Cond" w:cs="MyriadPro-Cond"/>
          <w:sz w:val="17"/>
          <w:szCs w:val="17"/>
          <w:lang w:val="et-EE"/>
        </w:rPr>
        <w:t>.</w:t>
      </w:r>
    </w:p>
    <w:sectPr w:rsidR="009551E7" w:rsidRPr="00D51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yriadPro-BlackSemiEx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BoldCon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C7"/>
    <w:rsid w:val="000B3B66"/>
    <w:rsid w:val="0012673F"/>
    <w:rsid w:val="001E6BA8"/>
    <w:rsid w:val="00284721"/>
    <w:rsid w:val="003E5FAE"/>
    <w:rsid w:val="004234B8"/>
    <w:rsid w:val="004D4AEF"/>
    <w:rsid w:val="005478C7"/>
    <w:rsid w:val="005A643E"/>
    <w:rsid w:val="0065223F"/>
    <w:rsid w:val="0066234B"/>
    <w:rsid w:val="0067499B"/>
    <w:rsid w:val="00695BCF"/>
    <w:rsid w:val="007962D9"/>
    <w:rsid w:val="0082407D"/>
    <w:rsid w:val="00843EF6"/>
    <w:rsid w:val="00950669"/>
    <w:rsid w:val="009551E7"/>
    <w:rsid w:val="0096069D"/>
    <w:rsid w:val="0096311E"/>
    <w:rsid w:val="00AA7E47"/>
    <w:rsid w:val="00B36C2C"/>
    <w:rsid w:val="00B762DA"/>
    <w:rsid w:val="00C329B4"/>
    <w:rsid w:val="00CB520C"/>
    <w:rsid w:val="00D20C0D"/>
    <w:rsid w:val="00D51EA2"/>
    <w:rsid w:val="00D51FD5"/>
    <w:rsid w:val="00DC1158"/>
    <w:rsid w:val="00E11A6F"/>
    <w:rsid w:val="00F35C31"/>
    <w:rsid w:val="00F8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418E"/>
  <w15:chartTrackingRefBased/>
  <w15:docId w15:val="{0B028853-9BAB-4EF8-A861-DDF53A69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1189</Characters>
  <Application>Microsoft Office Word</Application>
  <DocSecurity>0</DocSecurity>
  <Lines>22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Šarkutė</dc:creator>
  <cp:keywords/>
  <dc:description/>
  <cp:lastModifiedBy>Mari-Liis Lätte</cp:lastModifiedBy>
  <cp:revision>3</cp:revision>
  <dcterms:created xsi:type="dcterms:W3CDTF">2023-02-10T13:03:00Z</dcterms:created>
  <dcterms:modified xsi:type="dcterms:W3CDTF">2023-02-10T13:05:00Z</dcterms:modified>
</cp:coreProperties>
</file>